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E0" w:rsidRDefault="00990903">
      <w:pPr>
        <w:pStyle w:val="ConsPlusNormal"/>
        <w:jc w:val="center"/>
        <w:rPr>
          <w:sz w:val="20"/>
        </w:rPr>
      </w:pPr>
      <w:r>
        <w:rPr>
          <w:sz w:val="20"/>
        </w:rPr>
        <w:t>Договор</w:t>
      </w:r>
    </w:p>
    <w:p w:rsidR="003F1CE0" w:rsidRDefault="00990903">
      <w:pPr>
        <w:pStyle w:val="ConsPlusNormal"/>
        <w:jc w:val="center"/>
        <w:rPr>
          <w:sz w:val="20"/>
        </w:rPr>
      </w:pPr>
      <w:r>
        <w:rPr>
          <w:sz w:val="20"/>
        </w:rPr>
        <w:t>об организации отдыха и оздоровления ребенка</w:t>
      </w:r>
    </w:p>
    <w:p w:rsidR="003F1CE0" w:rsidRDefault="003F1CE0">
      <w:pPr>
        <w:pStyle w:val="ConsPlusNormal"/>
        <w:ind w:firstLine="540"/>
        <w:jc w:val="both"/>
        <w:outlineLvl w:val="0"/>
      </w:pPr>
    </w:p>
    <w:p w:rsidR="003F1CE0" w:rsidRDefault="00990903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г. Ростов-на-Дону</w:t>
      </w:r>
      <w:r>
        <w:rPr>
          <w:rFonts w:ascii="Times New Roman" w:hAnsi="Times New Roman"/>
        </w:rPr>
        <w:t xml:space="preserve">                                                                        </w:t>
      </w:r>
      <w:r w:rsidR="000B2FE4">
        <w:rPr>
          <w:rFonts w:ascii="Times New Roman" w:hAnsi="Times New Roman"/>
        </w:rPr>
        <w:t xml:space="preserve">                "__" _____ 2025 </w:t>
      </w:r>
      <w:r>
        <w:rPr>
          <w:rFonts w:ascii="Times New Roman" w:hAnsi="Times New Roman"/>
        </w:rPr>
        <w:t>г.</w:t>
      </w:r>
    </w:p>
    <w:p w:rsidR="003F1CE0" w:rsidRDefault="00990903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(место заключения договора) 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sz w:val="16"/>
        </w:rPr>
        <w:t>(дата заключения договора)</w:t>
      </w:r>
    </w:p>
    <w:p w:rsidR="003F1CE0" w:rsidRDefault="003F1CE0">
      <w:pPr>
        <w:pStyle w:val="ConsPlusNonformat"/>
        <w:jc w:val="both"/>
        <w:rPr>
          <w:rFonts w:ascii="Times New Roman" w:hAnsi="Times New Roman"/>
        </w:rPr>
      </w:pPr>
    </w:p>
    <w:p w:rsidR="003F1CE0" w:rsidRDefault="003F1CE0">
      <w:pPr>
        <w:pStyle w:val="ConsPlusNonformat"/>
        <w:ind w:firstLine="709"/>
        <w:jc w:val="both"/>
        <w:rPr>
          <w:rFonts w:ascii="Times New Roman" w:hAnsi="Times New Roman"/>
        </w:rPr>
      </w:pPr>
    </w:p>
    <w:p w:rsidR="003F1CE0" w:rsidRDefault="00990903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AD6E42">
        <w:rPr>
          <w:rFonts w:ascii="Times New Roman" w:hAnsi="Times New Roman"/>
        </w:rPr>
        <w:t>автономное</w:t>
      </w:r>
      <w:r>
        <w:rPr>
          <w:rFonts w:ascii="Times New Roman" w:hAnsi="Times New Roman"/>
        </w:rPr>
        <w:t xml:space="preserve"> общеобразовательное учреждение города Ростова-на-Дону «Гимнази</w:t>
      </w:r>
      <w:r w:rsidR="00AD6E42">
        <w:rPr>
          <w:rFonts w:ascii="Times New Roman" w:hAnsi="Times New Roman"/>
        </w:rPr>
        <w:t>я № 34 имени Чумаченко Д.М.» (МА</w:t>
      </w:r>
      <w:r>
        <w:rPr>
          <w:rFonts w:ascii="Times New Roman" w:hAnsi="Times New Roman"/>
        </w:rPr>
        <w:t>ОУ «Гимназия № 34»), именуемое в дальнейшем "Организация", в лице директора Чередникова Игоря Анатольевича, действующего на основании Устава (приказ Управления образования города Ростова-на-Дону, от 17.06.2015 № 533) с одной стороны, и  _____________________________________________________________________________________________________,</w:t>
      </w:r>
    </w:p>
    <w:p w:rsidR="003F1CE0" w:rsidRDefault="00990903">
      <w:pPr>
        <w:pStyle w:val="ConsPlusNonformat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16"/>
        </w:rPr>
        <w:t>(фамилия, имя, отчество (при наличии) родителя (законного представителя) ребенка)</w:t>
      </w:r>
    </w:p>
    <w:p w:rsidR="003F1CE0" w:rsidRDefault="0099090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именуемого  в дальнейшем "Заказчик", с другой стороны, действующий в интересах несовершеннолетнего _____________________________________________________________________________________________________,</w:t>
      </w:r>
    </w:p>
    <w:p w:rsidR="003F1CE0" w:rsidRDefault="00990903">
      <w:pPr>
        <w:pStyle w:val="ConsPlusNonformat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 ребенка, дата рождения)</w:t>
      </w:r>
    </w:p>
    <w:p w:rsidR="003F1CE0" w:rsidRDefault="0099090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 в дальнейшем "Ребенок", также совместно именуемые "Стороны", заключили настоящий Договор о нижеследующем:</w:t>
      </w:r>
    </w:p>
    <w:p w:rsidR="003F1CE0" w:rsidRDefault="003F1CE0">
      <w:pPr>
        <w:pStyle w:val="ConsPlusNormal"/>
        <w:ind w:firstLine="540"/>
        <w:jc w:val="both"/>
      </w:pPr>
    </w:p>
    <w:p w:rsidR="003F1CE0" w:rsidRDefault="00990903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>I. Предмет Договора</w:t>
      </w:r>
    </w:p>
    <w:p w:rsidR="003F1CE0" w:rsidRDefault="003F1CE0">
      <w:pPr>
        <w:pStyle w:val="ConsPlusNormal"/>
        <w:jc w:val="center"/>
        <w:outlineLvl w:val="0"/>
        <w:rPr>
          <w:sz w:val="20"/>
        </w:rPr>
      </w:pP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176" w:tooltip="Перечень" w:history="1">
        <w:r>
          <w:rPr>
            <w:sz w:val="20"/>
          </w:rPr>
          <w:t>приложению</w:t>
        </w:r>
      </w:hyperlink>
      <w:r>
        <w:rPr>
          <w:sz w:val="20"/>
        </w:rPr>
        <w:t xml:space="preserve"> к настоящему Договору (далее - услуги). </w:t>
      </w:r>
    </w:p>
    <w:p w:rsidR="003F1CE0" w:rsidRDefault="00990903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Сроки оказания услуг Организацией (далее - период смены): </w:t>
      </w:r>
    </w:p>
    <w:p w:rsidR="003F1CE0" w:rsidRDefault="00990903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D6E42">
        <w:rPr>
          <w:rFonts w:ascii="Times New Roman" w:hAnsi="Times New Roman"/>
        </w:rPr>
        <w:t xml:space="preserve"> 21 день ежедневно, с 02.06.2025 по 30.06.2025</w:t>
      </w:r>
      <w:r>
        <w:rPr>
          <w:rFonts w:ascii="Times New Roman" w:hAnsi="Times New Roman"/>
        </w:rPr>
        <w:t>, кроме выходных (суббота, воскресенье</w:t>
      </w:r>
      <w:r w:rsidR="00AD6E42">
        <w:rPr>
          <w:rFonts w:ascii="Times New Roman" w:hAnsi="Times New Roman"/>
        </w:rPr>
        <w:t>) и праздничных дней (12.06., 13.06.2025 г</w:t>
      </w:r>
      <w:r>
        <w:rPr>
          <w:rFonts w:ascii="Times New Roman" w:hAnsi="Times New Roman"/>
        </w:rPr>
        <w:t>).</w:t>
      </w:r>
    </w:p>
    <w:p w:rsidR="003F1CE0" w:rsidRDefault="00990903">
      <w:pPr>
        <w:pStyle w:val="ConsPlusNonformat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1.3. Место оказания услуг Организацией: 344038, г. Рост</w:t>
      </w:r>
      <w:r w:rsidR="00AD6E42">
        <w:rPr>
          <w:rFonts w:ascii="Times New Roman" w:hAnsi="Times New Roman"/>
        </w:rPr>
        <w:t>ов-на-Дону, ул. Ленина, 64/2, МА</w:t>
      </w:r>
      <w:r>
        <w:rPr>
          <w:rFonts w:ascii="Times New Roman" w:hAnsi="Times New Roman"/>
        </w:rPr>
        <w:t xml:space="preserve">ОУ «Гимназия № 34». 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F1CE0" w:rsidRDefault="003F1CE0">
      <w:pPr>
        <w:pStyle w:val="ConsPlusNormal"/>
        <w:ind w:firstLine="540"/>
        <w:jc w:val="both"/>
      </w:pPr>
    </w:p>
    <w:p w:rsidR="003F1CE0" w:rsidRDefault="00990903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>II. Взаимодействие Сторон</w:t>
      </w:r>
    </w:p>
    <w:p w:rsidR="003F1CE0" w:rsidRDefault="003F1CE0">
      <w:pPr>
        <w:pStyle w:val="ConsPlusNormal"/>
        <w:jc w:val="center"/>
        <w:outlineLvl w:val="0"/>
        <w:rPr>
          <w:sz w:val="20"/>
        </w:rPr>
      </w:pP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 Организация обязана: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 xml:space="preserve"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 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2.2. Организация вправе: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61" w:tooltip="2.3.2. Предоставить Организации в определенный ей срок следующие документы:" w:history="1">
        <w:r>
          <w:rPr>
            <w:sz w:val="20"/>
          </w:rPr>
          <w:t>подпункте 2.3.1 пункта 2.3</w:t>
        </w:r>
      </w:hyperlink>
      <w:r>
        <w:rPr>
          <w:sz w:val="20"/>
        </w:rPr>
        <w:t xml:space="preserve"> настоящего Договора.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lastRenderedPageBreak/>
        <w:t>2.2.2. Требовать от Заказчика возмещения вреда, причиненного Ребенком Организации.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2.3. Заказчик обязан: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bookmarkStart w:id="0" w:name="Par61"/>
      <w:bookmarkEnd w:id="0"/>
      <w:r>
        <w:rPr>
          <w:sz w:val="20"/>
        </w:rPr>
        <w:t>2.3.1. Предоставить Организации в определенный ей срок следующие документы: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копию документа, удостоверяющего личность Ребенка;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копию полиса обязательного медицинского страхования Ребенка;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bookmarkStart w:id="1" w:name="Par68"/>
      <w:bookmarkEnd w:id="1"/>
      <w:r>
        <w:rPr>
          <w:sz w:val="20"/>
        </w:rPr>
        <w:t>2.3.2.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2.3.3. Обеспечить перевозку Ребенка до определенного Организацией места сбора детей в сроки, установленные Организацией.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2.4. Заказчик вправе: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2.4.1. Получать информацию от Организации по оказанию данной Организацией Ребенку услуг.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2.4.4. Требовать от Организации возмещения ущерба и вреда, причиненного Организацией Ребенку.</w:t>
      </w:r>
    </w:p>
    <w:p w:rsidR="003F1CE0" w:rsidRDefault="003F1CE0">
      <w:pPr>
        <w:pStyle w:val="ConsPlusNormal"/>
        <w:ind w:firstLine="709"/>
        <w:jc w:val="both"/>
        <w:rPr>
          <w:sz w:val="20"/>
        </w:rPr>
      </w:pPr>
    </w:p>
    <w:p w:rsidR="003F1CE0" w:rsidRDefault="00990903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>III. Ответственность Сторон</w:t>
      </w:r>
    </w:p>
    <w:p w:rsidR="003F1CE0" w:rsidRDefault="003F1CE0">
      <w:pPr>
        <w:pStyle w:val="ConsPlusNormal"/>
        <w:jc w:val="center"/>
        <w:outlineLvl w:val="0"/>
        <w:rPr>
          <w:sz w:val="20"/>
        </w:rPr>
      </w:pP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3F1CE0" w:rsidRDefault="003F1CE0">
      <w:pPr>
        <w:pStyle w:val="ConsPlusNormal"/>
        <w:ind w:firstLine="540"/>
        <w:jc w:val="both"/>
        <w:rPr>
          <w:sz w:val="20"/>
        </w:rPr>
      </w:pPr>
    </w:p>
    <w:p w:rsidR="003F1CE0" w:rsidRDefault="00990903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>IV. Основания изменения и расторжения Договора</w:t>
      </w:r>
    </w:p>
    <w:p w:rsidR="003F1CE0" w:rsidRDefault="003F1CE0">
      <w:pPr>
        <w:pStyle w:val="ConsPlusNormal"/>
        <w:jc w:val="center"/>
        <w:outlineLvl w:val="0"/>
        <w:rPr>
          <w:sz w:val="20"/>
        </w:rPr>
      </w:pP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4.1. Условия, на которых заключен настоящий Договор, могут быть изменены по соглашению Сторон.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 xml:space="preserve">4.3. 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досрочно по взаимному письменному соглашению Сторон.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4.5. Действие настоящего Договора прекращается по инициативе Организации в случаях: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 xml:space="preserve">представления Заказчиком недостоверных документов о Ребенке, указанных в </w:t>
      </w:r>
      <w:hyperlink w:anchor="Par61" w:tooltip="2.3.2. Предоставить Организации в определенный ей срок следующие документы:" w:history="1">
        <w:r>
          <w:rPr>
            <w:sz w:val="20"/>
          </w:rPr>
          <w:t>подпункте 2.3.1 пункта 2.3</w:t>
        </w:r>
      </w:hyperlink>
      <w:r>
        <w:rPr>
          <w:sz w:val="20"/>
        </w:rPr>
        <w:t xml:space="preserve"> настоящего Договора.</w:t>
      </w:r>
    </w:p>
    <w:p w:rsidR="003F1CE0" w:rsidRDefault="00990903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4.6. Организация вправе отказаться от исполнения настоящего Договора при условии полного возмещения Заказчику убытков.</w:t>
      </w:r>
    </w:p>
    <w:p w:rsidR="003F1CE0" w:rsidRDefault="003F1CE0">
      <w:pPr>
        <w:pStyle w:val="ConsPlusNormal"/>
        <w:ind w:firstLine="540"/>
        <w:jc w:val="both"/>
      </w:pPr>
    </w:p>
    <w:p w:rsidR="003F1CE0" w:rsidRDefault="00990903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>V. Заключительные положения</w:t>
      </w:r>
    </w:p>
    <w:p w:rsidR="003F1CE0" w:rsidRDefault="003F1CE0">
      <w:pPr>
        <w:pStyle w:val="ConsPlusNormal"/>
        <w:jc w:val="center"/>
        <w:outlineLvl w:val="0"/>
        <w:rPr>
          <w:sz w:val="20"/>
        </w:rPr>
      </w:pP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5.1.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sz w:val="20"/>
        </w:rPr>
        <w:t>ств в ср</w:t>
      </w:r>
      <w:proofErr w:type="gramEnd"/>
      <w:r>
        <w:rPr>
          <w:sz w:val="20"/>
        </w:rPr>
        <w:t>оки, установленные настоящим Договором.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 xml:space="preserve">5.4. В случае </w:t>
      </w:r>
      <w:proofErr w:type="spellStart"/>
      <w:r>
        <w:rPr>
          <w:sz w:val="20"/>
        </w:rPr>
        <w:t>неурегулирования</w:t>
      </w:r>
      <w:proofErr w:type="spellEnd"/>
      <w:r>
        <w:rPr>
          <w:sz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1CE0" w:rsidRDefault="00990903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 xml:space="preserve">5.6. При выполнении условий настоящего Договора, а также в случаях, не урегулированных настоящим </w:t>
      </w:r>
      <w:r>
        <w:rPr>
          <w:sz w:val="20"/>
        </w:rPr>
        <w:lastRenderedPageBreak/>
        <w:t>Договором, Стороны руководствуются законодательством Российской Федерации.</w:t>
      </w:r>
    </w:p>
    <w:p w:rsidR="003F1CE0" w:rsidRDefault="003F1CE0">
      <w:pPr>
        <w:pStyle w:val="ConsPlusNormal"/>
        <w:jc w:val="center"/>
        <w:rPr>
          <w:sz w:val="20"/>
        </w:rPr>
      </w:pPr>
    </w:p>
    <w:p w:rsidR="003F1CE0" w:rsidRDefault="00990903">
      <w:pPr>
        <w:pStyle w:val="ConsPlusNormal"/>
        <w:jc w:val="center"/>
        <w:outlineLvl w:val="0"/>
        <w:rPr>
          <w:sz w:val="20"/>
        </w:rPr>
      </w:pPr>
      <w:bookmarkStart w:id="2" w:name="Par118"/>
      <w:bookmarkEnd w:id="2"/>
      <w:r>
        <w:rPr>
          <w:sz w:val="20"/>
        </w:rPr>
        <w:t>VI. Реквизиты и подписи Сторон</w:t>
      </w:r>
    </w:p>
    <w:p w:rsidR="003F1CE0" w:rsidRDefault="003F1CE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3F1CE0">
        <w:tc>
          <w:tcPr>
            <w:tcW w:w="4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 w:rsidR="00AD6E42">
              <w:rPr>
                <w:sz w:val="20"/>
              </w:rPr>
              <w:t>автономное</w:t>
            </w:r>
            <w:r>
              <w:rPr>
                <w:sz w:val="20"/>
              </w:rPr>
              <w:t xml:space="preserve"> общеобразовательное учреждение города Ростова-на-Дону "Гимназия № 34 имени Чумаченко Д.М.»</w:t>
            </w:r>
          </w:p>
          <w:p w:rsidR="003F1CE0" w:rsidRDefault="00AD6E42">
            <w:pPr>
              <w:pStyle w:val="ConsPlusNormal"/>
              <w:rPr>
                <w:sz w:val="16"/>
              </w:rPr>
            </w:pPr>
            <w:r>
              <w:rPr>
                <w:sz w:val="20"/>
              </w:rPr>
              <w:t>(МА</w:t>
            </w:r>
            <w:r w:rsidR="00990903">
              <w:rPr>
                <w:sz w:val="20"/>
              </w:rPr>
              <w:t xml:space="preserve">ОУ «Гимназия № 34») </w:t>
            </w:r>
          </w:p>
        </w:tc>
        <w:tc>
          <w:tcPr>
            <w:tcW w:w="452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3F1CE0" w:rsidRDefault="00990903">
            <w:pPr>
              <w:pStyle w:val="ConsPlusNormal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3F1CE0">
        <w:trPr>
          <w:trHeight w:val="276"/>
        </w:trPr>
        <w:tc>
          <w:tcPr>
            <w:tcW w:w="452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Адрес места нахождения: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г. Ростов-на-Дону, пр. Ленина, 64/2 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Почтовый адрес: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344038, г. Ростов-на-Дону, пр. Ленина, 64/2 </w:t>
            </w:r>
            <w:bookmarkStart w:id="3" w:name="_GoBack"/>
            <w:bookmarkEnd w:id="3"/>
            <w:r>
              <w:rPr>
                <w:sz w:val="20"/>
              </w:rPr>
              <w:t>(ИНН/КПП) 6161025960/616101001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Расчетный счет: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032346</w:t>
            </w:r>
            <w:r w:rsidR="008E76BB">
              <w:rPr>
                <w:sz w:val="20"/>
              </w:rPr>
              <w:t>43607010005800</w:t>
            </w:r>
            <w:r w:rsidR="008E76BB">
              <w:rPr>
                <w:sz w:val="20"/>
                <w:lang w:val="en-US"/>
              </w:rPr>
              <w:t xml:space="preserve"> </w:t>
            </w:r>
            <w:r w:rsidR="008E76BB">
              <w:rPr>
                <w:sz w:val="20"/>
              </w:rPr>
              <w:t xml:space="preserve"> (л/</w:t>
            </w:r>
            <w:proofErr w:type="spellStart"/>
            <w:r w:rsidR="008E76BB">
              <w:rPr>
                <w:sz w:val="20"/>
              </w:rPr>
              <w:t>сч</w:t>
            </w:r>
            <w:proofErr w:type="spellEnd"/>
            <w:r w:rsidR="008E76BB">
              <w:rPr>
                <w:sz w:val="20"/>
              </w:rPr>
              <w:t xml:space="preserve"> 30907</w:t>
            </w:r>
            <w:r w:rsidR="008E76BB">
              <w:rPr>
                <w:sz w:val="20"/>
                <w:lang w:val="en-US"/>
              </w:rPr>
              <w:t>U</w:t>
            </w:r>
            <w:r w:rsidR="008E76BB">
              <w:rPr>
                <w:sz w:val="20"/>
              </w:rPr>
              <w:t>Э3</w:t>
            </w:r>
            <w:r w:rsidR="008E76BB">
              <w:rPr>
                <w:sz w:val="20"/>
                <w:lang w:val="en-US"/>
              </w:rPr>
              <w:t>Z80</w:t>
            </w:r>
            <w:r>
              <w:rPr>
                <w:sz w:val="20"/>
              </w:rPr>
              <w:t>)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Корреспондентский счет: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40102810845370000050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БИК 016015102 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 Отделение Ростов-на-Дону Банка России /УФК по Ростовской области, г. Ростов-на-Дону  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телефон/факс 243-09-49/243-16-02</w:t>
            </w:r>
          </w:p>
          <w:p w:rsidR="003F1CE0" w:rsidRDefault="003F1CE0">
            <w:pPr>
              <w:pStyle w:val="ConsPlusNormal"/>
              <w:rPr>
                <w:sz w:val="20"/>
              </w:rPr>
            </w:pPr>
          </w:p>
        </w:tc>
        <w:tc>
          <w:tcPr>
            <w:tcW w:w="452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/>
        </w:tc>
      </w:tr>
      <w:tr w:rsidR="003F1CE0">
        <w:tc>
          <w:tcPr>
            <w:tcW w:w="452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/>
        </w:tc>
        <w:tc>
          <w:tcPr>
            <w:tcW w:w="4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Документ, удостоверяющий личность: 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  <w:p w:rsidR="003F1CE0" w:rsidRDefault="00990903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(наименование, номер, серия, кем и когда выдан)</w:t>
            </w:r>
          </w:p>
        </w:tc>
      </w:tr>
      <w:tr w:rsidR="003F1CE0">
        <w:trPr>
          <w:trHeight w:val="455"/>
        </w:trPr>
        <w:tc>
          <w:tcPr>
            <w:tcW w:w="452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/>
        </w:tc>
        <w:tc>
          <w:tcPr>
            <w:tcW w:w="452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z w:val="20"/>
              </w:rPr>
              <w:t xml:space="preserve"> по адресу ____________________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Адрес фактического проживания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3F1CE0" w:rsidRDefault="003F1CE0">
            <w:pPr>
              <w:pStyle w:val="ConsPlusNormal"/>
              <w:rPr>
                <w:sz w:val="20"/>
              </w:rPr>
            </w:pPr>
          </w:p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телефон ________________</w:t>
            </w:r>
          </w:p>
          <w:p w:rsidR="003F1CE0" w:rsidRDefault="003F1CE0">
            <w:pPr>
              <w:pStyle w:val="ConsPlusNormal"/>
              <w:rPr>
                <w:sz w:val="20"/>
              </w:rPr>
            </w:pPr>
          </w:p>
          <w:p w:rsidR="003F1CE0" w:rsidRDefault="003F1CE0">
            <w:pPr>
              <w:pStyle w:val="ConsPlusNormal"/>
              <w:rPr>
                <w:sz w:val="20"/>
              </w:rPr>
            </w:pPr>
          </w:p>
          <w:p w:rsidR="003F1CE0" w:rsidRDefault="003F1CE0">
            <w:pPr>
              <w:pStyle w:val="ConsPlusNormal"/>
              <w:rPr>
                <w:sz w:val="20"/>
              </w:rPr>
            </w:pPr>
          </w:p>
          <w:p w:rsidR="003F1CE0" w:rsidRDefault="003F1CE0">
            <w:pPr>
              <w:pStyle w:val="ConsPlusNormal"/>
              <w:rPr>
                <w:sz w:val="20"/>
              </w:rPr>
            </w:pPr>
          </w:p>
          <w:p w:rsidR="003F1CE0" w:rsidRDefault="003F1CE0">
            <w:pPr>
              <w:pStyle w:val="ConsPlusNormal"/>
              <w:rPr>
                <w:sz w:val="20"/>
              </w:rPr>
            </w:pPr>
          </w:p>
        </w:tc>
      </w:tr>
      <w:tr w:rsidR="003F1CE0">
        <w:tc>
          <w:tcPr>
            <w:tcW w:w="22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2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/>
        </w:tc>
      </w:tr>
      <w:tr w:rsidR="003F1CE0">
        <w:tc>
          <w:tcPr>
            <w:tcW w:w="22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________________/</w:t>
            </w:r>
          </w:p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И.А.Чередников</w:t>
            </w:r>
            <w:proofErr w:type="spellEnd"/>
          </w:p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  <w:tc>
          <w:tcPr>
            <w:tcW w:w="22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_______________</w:t>
            </w:r>
            <w:r w:rsidR="00AD6E42">
              <w:rPr>
                <w:sz w:val="20"/>
              </w:rPr>
              <w:t>_</w:t>
            </w:r>
            <w:r>
              <w:rPr>
                <w:sz w:val="20"/>
              </w:rPr>
              <w:t xml:space="preserve">      </w:t>
            </w:r>
          </w:p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3F1CE0">
        <w:tc>
          <w:tcPr>
            <w:tcW w:w="4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2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3F1CE0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ind w:firstLine="540"/>
        <w:jc w:val="both"/>
      </w:pPr>
    </w:p>
    <w:p w:rsidR="003F1CE0" w:rsidRDefault="003F1CE0">
      <w:pPr>
        <w:pStyle w:val="ConsPlusNormal"/>
        <w:jc w:val="right"/>
        <w:outlineLvl w:val="0"/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3F1CE0">
      <w:pPr>
        <w:pStyle w:val="ConsPlusNormal"/>
        <w:jc w:val="right"/>
        <w:outlineLvl w:val="0"/>
        <w:rPr>
          <w:sz w:val="20"/>
        </w:rPr>
      </w:pPr>
    </w:p>
    <w:p w:rsidR="003F1CE0" w:rsidRDefault="00990903">
      <w:pPr>
        <w:pStyle w:val="ConsPlusNormal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к договору</w:t>
      </w:r>
    </w:p>
    <w:p w:rsidR="003F1CE0" w:rsidRDefault="00990903">
      <w:pPr>
        <w:pStyle w:val="ConsPlusNormal"/>
        <w:jc w:val="right"/>
        <w:rPr>
          <w:sz w:val="20"/>
        </w:rPr>
      </w:pPr>
      <w:r>
        <w:rPr>
          <w:sz w:val="20"/>
        </w:rPr>
        <w:t>об организации отдыха</w:t>
      </w:r>
    </w:p>
    <w:p w:rsidR="003F1CE0" w:rsidRDefault="00990903">
      <w:pPr>
        <w:pStyle w:val="ConsPlusNormal"/>
        <w:jc w:val="right"/>
        <w:rPr>
          <w:sz w:val="20"/>
        </w:rPr>
      </w:pPr>
      <w:r>
        <w:rPr>
          <w:sz w:val="20"/>
        </w:rPr>
        <w:t xml:space="preserve">и оздоровления ребенка </w:t>
      </w:r>
    </w:p>
    <w:p w:rsidR="003F1CE0" w:rsidRDefault="00AD6E42">
      <w:pPr>
        <w:pStyle w:val="ConsPlusNormal"/>
        <w:jc w:val="right"/>
        <w:rPr>
          <w:sz w:val="20"/>
        </w:rPr>
      </w:pPr>
      <w:r>
        <w:rPr>
          <w:sz w:val="20"/>
        </w:rPr>
        <w:t>от «__»____2025</w:t>
      </w:r>
      <w:r w:rsidR="00990903">
        <w:rPr>
          <w:sz w:val="20"/>
        </w:rPr>
        <w:t xml:space="preserve"> № ___</w:t>
      </w:r>
    </w:p>
    <w:p w:rsidR="003F1CE0" w:rsidRDefault="003F1CE0">
      <w:pPr>
        <w:pStyle w:val="ConsPlusNormal"/>
        <w:jc w:val="center"/>
        <w:rPr>
          <w:sz w:val="20"/>
        </w:rPr>
      </w:pPr>
      <w:bookmarkStart w:id="4" w:name="Par176"/>
      <w:bookmarkEnd w:id="4"/>
    </w:p>
    <w:p w:rsidR="003F1CE0" w:rsidRDefault="00990903">
      <w:pPr>
        <w:pStyle w:val="ConsPlusNormal"/>
        <w:jc w:val="center"/>
        <w:rPr>
          <w:sz w:val="20"/>
        </w:rPr>
      </w:pPr>
      <w:r>
        <w:rPr>
          <w:sz w:val="20"/>
        </w:rPr>
        <w:t>Перечень</w:t>
      </w:r>
    </w:p>
    <w:p w:rsidR="003F1CE0" w:rsidRDefault="00990903">
      <w:pPr>
        <w:pStyle w:val="ConsPlusNormal"/>
        <w:jc w:val="center"/>
        <w:rPr>
          <w:sz w:val="20"/>
        </w:rPr>
      </w:pPr>
      <w:r>
        <w:rPr>
          <w:sz w:val="20"/>
        </w:rPr>
        <w:t>мероприятий, организуемых для детей в период оказания Организацией услуг</w:t>
      </w:r>
    </w:p>
    <w:p w:rsidR="003F1CE0" w:rsidRDefault="003F1CE0">
      <w:pPr>
        <w:pStyle w:val="ConsPlusNormal"/>
        <w:jc w:val="center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3F1CE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предоставления (оказания) услуги (индивидуальная, групповая)</w:t>
            </w:r>
          </w:p>
        </w:tc>
      </w:tr>
      <w:tr w:rsidR="003F1CE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мест для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</w:tr>
      <w:tr w:rsidR="003F1CE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питания,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</w:tr>
      <w:tr w:rsidR="003F1CE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</w:tr>
      <w:tr w:rsidR="003F1CE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Иные мероприятия (указать виды): походы в кинотеатр, музеи, библиотеки, парки отдыха, батутный центр, экскурсии, культурно-массовые мероприятия</w:t>
            </w:r>
            <w:proofErr w:type="gram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1CE0" w:rsidRDefault="009909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</w:tr>
    </w:tbl>
    <w:p w:rsidR="003F1CE0" w:rsidRDefault="003F1CE0">
      <w:pPr>
        <w:pStyle w:val="ConsPlusNormal"/>
        <w:ind w:firstLine="540"/>
        <w:jc w:val="both"/>
      </w:pPr>
    </w:p>
    <w:sectPr w:rsidR="003F1CE0">
      <w:footerReference w:type="default" r:id="rId7"/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7D" w:rsidRDefault="00137A7D">
      <w:pPr>
        <w:spacing w:after="0" w:line="240" w:lineRule="auto"/>
      </w:pPr>
      <w:r>
        <w:separator/>
      </w:r>
    </w:p>
  </w:endnote>
  <w:endnote w:type="continuationSeparator" w:id="0">
    <w:p w:rsidR="00137A7D" w:rsidRDefault="0013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E0" w:rsidRDefault="0099090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E76BB">
      <w:rPr>
        <w:noProof/>
      </w:rPr>
      <w:t>1</w:t>
    </w:r>
    <w:r>
      <w:fldChar w:fldCharType="end"/>
    </w:r>
  </w:p>
  <w:p w:rsidR="003F1CE0" w:rsidRDefault="003F1C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7D" w:rsidRDefault="00137A7D">
      <w:pPr>
        <w:spacing w:after="0" w:line="240" w:lineRule="auto"/>
      </w:pPr>
      <w:r>
        <w:separator/>
      </w:r>
    </w:p>
  </w:footnote>
  <w:footnote w:type="continuationSeparator" w:id="0">
    <w:p w:rsidR="00137A7D" w:rsidRDefault="00137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E0"/>
    <w:rsid w:val="00033F79"/>
    <w:rsid w:val="000B2FE4"/>
    <w:rsid w:val="00137A7D"/>
    <w:rsid w:val="003F1CE0"/>
    <w:rsid w:val="00487A1D"/>
    <w:rsid w:val="00614E48"/>
    <w:rsid w:val="007E357D"/>
    <w:rsid w:val="008E76BB"/>
    <w:rsid w:val="00990903"/>
    <w:rsid w:val="00AD6E42"/>
    <w:rsid w:val="00D3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1637</Words>
  <Characters>9336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Авдеева Наталья Николаевна</cp:lastModifiedBy>
  <cp:revision>7</cp:revision>
  <dcterms:created xsi:type="dcterms:W3CDTF">2024-05-13T18:16:00Z</dcterms:created>
  <dcterms:modified xsi:type="dcterms:W3CDTF">2025-05-06T12:52:00Z</dcterms:modified>
</cp:coreProperties>
</file>